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43" w:rsidRDefault="00DB0E43" w:rsidP="00DB0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DB0E43" w:rsidRPr="00DB0E43" w:rsidRDefault="00DB0E43" w:rsidP="00DB0E43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DB0E43">
        <w:rPr>
          <w:rFonts w:ascii="Times New Roman" w:hAnsi="Times New Roman"/>
          <w:sz w:val="28"/>
          <w:szCs w:val="28"/>
        </w:rPr>
        <w:t>Публикации:</w:t>
      </w:r>
    </w:p>
    <w:p w:rsidR="00DB0E43" w:rsidRPr="00DB0E43" w:rsidRDefault="00DB0E43" w:rsidP="00DB0E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E43">
        <w:rPr>
          <w:rFonts w:ascii="Times New Roman" w:hAnsi="Times New Roman"/>
          <w:sz w:val="28"/>
          <w:szCs w:val="28"/>
        </w:rPr>
        <w:t xml:space="preserve">Роль работы педагога-психолога по профилактике наркомании и других зависимостей от ПАВ// Безопасность Ставрополя: диалог власти и общества. </w:t>
      </w:r>
      <w:r w:rsidRPr="00DB0E43">
        <w:rPr>
          <w:rFonts w:ascii="Times New Roman" w:hAnsi="Times New Roman"/>
          <w:sz w:val="28"/>
          <w:szCs w:val="28"/>
          <w:lang w:val="en-US"/>
        </w:rPr>
        <w:t>III</w:t>
      </w:r>
      <w:r w:rsidRPr="00DB0E43">
        <w:rPr>
          <w:rFonts w:ascii="Times New Roman" w:hAnsi="Times New Roman"/>
          <w:sz w:val="28"/>
          <w:szCs w:val="28"/>
        </w:rPr>
        <w:t xml:space="preserve"> научно-практическая конференция. Ставрополь, 2007г;</w:t>
      </w:r>
    </w:p>
    <w:p w:rsidR="00DB0E43" w:rsidRPr="00DB0E43" w:rsidRDefault="00DB0E43" w:rsidP="00DB0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E43">
        <w:rPr>
          <w:rFonts w:ascii="Times New Roman" w:hAnsi="Times New Roman"/>
          <w:sz w:val="28"/>
          <w:szCs w:val="28"/>
        </w:rPr>
        <w:t>Роль школы в воспитании у учащихся толерантного отношения к представителям других национальностей // Безопасность Ставрополя: диалог власти и общества. III научно-практическая конференция. Ставрополь, 2007г;</w:t>
      </w:r>
    </w:p>
    <w:p w:rsidR="00DB0E43" w:rsidRPr="00DB0E43" w:rsidRDefault="00DB0E43" w:rsidP="00DB0E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E43">
        <w:rPr>
          <w:rFonts w:ascii="Times New Roman" w:hAnsi="Times New Roman"/>
          <w:sz w:val="28"/>
          <w:szCs w:val="28"/>
        </w:rPr>
        <w:t>Технологии взаимодействия педагога-психолога с семьями учащихся // Сборник научно-практических статей и методических разработок «Психологическая поддержка семьи: традиции и инновации». Ставрополь, 2008г;</w:t>
      </w:r>
    </w:p>
    <w:p w:rsidR="00DB0E43" w:rsidRPr="00DB0E43" w:rsidRDefault="00DB0E43" w:rsidP="00DB0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E43">
        <w:rPr>
          <w:rFonts w:ascii="Times New Roman" w:hAnsi="Times New Roman"/>
          <w:sz w:val="28"/>
          <w:szCs w:val="28"/>
        </w:rPr>
        <w:t>Специфика работы педагога-психолога с неблагополучными семьями// Сборник научно-практических статей и методических разработок «Психологическая поддержка семьи: традиции и инновации». Ставрополь, 2008г;</w:t>
      </w:r>
    </w:p>
    <w:p w:rsidR="00DB0E43" w:rsidRPr="00DB0E43" w:rsidRDefault="00DB0E43" w:rsidP="00DB0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E43">
        <w:rPr>
          <w:rFonts w:ascii="Times New Roman" w:hAnsi="Times New Roman"/>
          <w:sz w:val="28"/>
          <w:szCs w:val="28"/>
        </w:rPr>
        <w:t>Организация профилактики наркозависимости детей и подростков в условиях образовательного учреждения// Сборник научно-практических статей «Профилактика зависимостей в образовательной среде». Казань, 2008г;</w:t>
      </w:r>
    </w:p>
    <w:p w:rsidR="00DB0E43" w:rsidRPr="00DB0E43" w:rsidRDefault="00DB0E43" w:rsidP="00DB0E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E43">
        <w:rPr>
          <w:rFonts w:ascii="Times New Roman" w:hAnsi="Times New Roman"/>
          <w:sz w:val="28"/>
          <w:szCs w:val="28"/>
        </w:rPr>
        <w:t>Структура и особенности социально-психологической коррекции формирования социальных навыков у подростков // Сборник межрегиональной научно-практической конференции «Здоровый город: российская семья - проблемы, пути решения и перспективы». Ставрополь, 2008г.</w:t>
      </w:r>
    </w:p>
    <w:p w:rsidR="00C75BBB" w:rsidRPr="00DB0E43" w:rsidRDefault="00C75BBB">
      <w:pPr>
        <w:rPr>
          <w:sz w:val="28"/>
          <w:szCs w:val="28"/>
        </w:rPr>
      </w:pPr>
    </w:p>
    <w:sectPr w:rsidR="00C75BBB" w:rsidRPr="00DB0E43" w:rsidSect="005C0848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0196">
      <w:pPr>
        <w:spacing w:after="0" w:line="240" w:lineRule="auto"/>
      </w:pPr>
      <w:r>
        <w:separator/>
      </w:r>
    </w:p>
  </w:endnote>
  <w:endnote w:type="continuationSeparator" w:id="0">
    <w:p w:rsidR="00000000" w:rsidRDefault="0038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4A" w:rsidRDefault="00DB0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196">
      <w:rPr>
        <w:noProof/>
      </w:rPr>
      <w:t>1</w:t>
    </w:r>
    <w:r>
      <w:fldChar w:fldCharType="end"/>
    </w:r>
  </w:p>
  <w:p w:rsidR="0039644A" w:rsidRDefault="003801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0196">
      <w:pPr>
        <w:spacing w:after="0" w:line="240" w:lineRule="auto"/>
      </w:pPr>
      <w:r>
        <w:separator/>
      </w:r>
    </w:p>
  </w:footnote>
  <w:footnote w:type="continuationSeparator" w:id="0">
    <w:p w:rsidR="00000000" w:rsidRDefault="0038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7E2"/>
    <w:multiLevelType w:val="hybridMultilevel"/>
    <w:tmpl w:val="D7C2DB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43"/>
    <w:rsid w:val="00380196"/>
    <w:rsid w:val="00C75BBB"/>
    <w:rsid w:val="00D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0E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0E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0E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0E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1135</Characters>
  <Application>Microsoft Office Word</Application>
  <DocSecurity>4</DocSecurity>
  <Lines>24</Lines>
  <Paragraphs>9</Paragraphs>
  <ScaleCrop>false</ScaleCrop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dcterms:created xsi:type="dcterms:W3CDTF">2013-01-20T22:10:00Z</dcterms:created>
  <dcterms:modified xsi:type="dcterms:W3CDTF">2013-01-20T22:10:00Z</dcterms:modified>
</cp:coreProperties>
</file>